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EFB" w:rsidRPr="005E4986" w:rsidRDefault="005E4986" w:rsidP="005E4986">
      <w:pPr>
        <w:jc w:val="center"/>
        <w:rPr>
          <w:sz w:val="36"/>
        </w:rPr>
      </w:pPr>
      <w:r w:rsidRPr="005E4986">
        <w:rPr>
          <w:rFonts w:hint="eastAsia"/>
          <w:sz w:val="36"/>
        </w:rPr>
        <w:t>延期</w:t>
      </w:r>
      <w:r w:rsidRPr="005E4986">
        <w:rPr>
          <w:sz w:val="36"/>
        </w:rPr>
        <w:t>开标</w:t>
      </w:r>
      <w:r>
        <w:rPr>
          <w:rFonts w:hint="eastAsia"/>
          <w:sz w:val="36"/>
        </w:rPr>
        <w:t>说明</w:t>
      </w:r>
    </w:p>
    <w:p w:rsidR="005E4986" w:rsidRPr="005E4986" w:rsidRDefault="005E4986">
      <w:pPr>
        <w:rPr>
          <w:sz w:val="36"/>
        </w:rPr>
      </w:pPr>
    </w:p>
    <w:p w:rsidR="005E4986" w:rsidRDefault="005E4986" w:rsidP="005E4986">
      <w:pPr>
        <w:ind w:firstLineChars="200" w:firstLine="720"/>
        <w:rPr>
          <w:sz w:val="36"/>
        </w:rPr>
      </w:pPr>
      <w:r w:rsidRPr="005E4986">
        <w:rPr>
          <w:rFonts w:hint="eastAsia"/>
          <w:sz w:val="36"/>
        </w:rPr>
        <w:t>定于</w:t>
      </w:r>
      <w:r w:rsidRPr="005E4986">
        <w:rPr>
          <w:rFonts w:hint="eastAsia"/>
          <w:sz w:val="36"/>
        </w:rPr>
        <w:t>2021</w:t>
      </w:r>
      <w:r w:rsidRPr="005E4986">
        <w:rPr>
          <w:rFonts w:hint="eastAsia"/>
          <w:sz w:val="36"/>
        </w:rPr>
        <w:t>年</w:t>
      </w:r>
      <w:r w:rsidRPr="005E4986">
        <w:rPr>
          <w:rFonts w:hint="eastAsia"/>
          <w:sz w:val="36"/>
        </w:rPr>
        <w:t>8</w:t>
      </w:r>
      <w:r w:rsidRPr="005E4986">
        <w:rPr>
          <w:rFonts w:hint="eastAsia"/>
          <w:sz w:val="36"/>
        </w:rPr>
        <w:t>月</w:t>
      </w:r>
      <w:r w:rsidRPr="005E4986">
        <w:rPr>
          <w:rFonts w:hint="eastAsia"/>
          <w:sz w:val="36"/>
        </w:rPr>
        <w:t>31</w:t>
      </w:r>
      <w:r w:rsidRPr="005E4986">
        <w:rPr>
          <w:rFonts w:hint="eastAsia"/>
          <w:sz w:val="36"/>
        </w:rPr>
        <w:t>日</w:t>
      </w:r>
      <w:r w:rsidRPr="005E4986">
        <w:rPr>
          <w:sz w:val="36"/>
        </w:rPr>
        <w:t>开标的学生宿舍白蚁防治项目推迟至</w:t>
      </w:r>
      <w:r w:rsidRPr="005E4986">
        <w:rPr>
          <w:rFonts w:hint="eastAsia"/>
          <w:sz w:val="36"/>
        </w:rPr>
        <w:t>2021</w:t>
      </w:r>
      <w:r w:rsidRPr="005E4986">
        <w:rPr>
          <w:rFonts w:hint="eastAsia"/>
          <w:sz w:val="36"/>
        </w:rPr>
        <w:t>年</w:t>
      </w:r>
      <w:r w:rsidRPr="005E4986">
        <w:rPr>
          <w:rFonts w:hint="eastAsia"/>
          <w:sz w:val="36"/>
        </w:rPr>
        <w:t>9</w:t>
      </w:r>
      <w:r w:rsidRPr="005E4986">
        <w:rPr>
          <w:rFonts w:hint="eastAsia"/>
          <w:sz w:val="36"/>
        </w:rPr>
        <w:t>月</w:t>
      </w:r>
      <w:r w:rsidRPr="005E4986">
        <w:rPr>
          <w:rFonts w:hint="eastAsia"/>
          <w:sz w:val="36"/>
        </w:rPr>
        <w:t>3</w:t>
      </w:r>
      <w:r w:rsidRPr="005E4986">
        <w:rPr>
          <w:rFonts w:hint="eastAsia"/>
          <w:sz w:val="36"/>
        </w:rPr>
        <w:t>日上午</w:t>
      </w:r>
      <w:r w:rsidRPr="005E4986">
        <w:rPr>
          <w:sz w:val="36"/>
        </w:rPr>
        <w:t>十点，</w:t>
      </w:r>
      <w:r w:rsidRPr="005E4986">
        <w:rPr>
          <w:rFonts w:hint="eastAsia"/>
          <w:sz w:val="36"/>
        </w:rPr>
        <w:t>采购要求</w:t>
      </w:r>
      <w:r w:rsidRPr="005E4986">
        <w:rPr>
          <w:sz w:val="36"/>
        </w:rPr>
        <w:t>增加</w:t>
      </w:r>
      <w:r w:rsidRPr="005E4986">
        <w:rPr>
          <w:rFonts w:hint="eastAsia"/>
          <w:sz w:val="36"/>
        </w:rPr>
        <w:t>四点，</w:t>
      </w:r>
      <w:r w:rsidRPr="005E4986">
        <w:rPr>
          <w:sz w:val="36"/>
        </w:rPr>
        <w:t>使用药剂：</w:t>
      </w:r>
      <w:r w:rsidRPr="005E4986">
        <w:rPr>
          <w:sz w:val="36"/>
        </w:rPr>
        <w:t>1</w:t>
      </w:r>
      <w:r w:rsidRPr="005E4986">
        <w:rPr>
          <w:rFonts w:hint="eastAsia"/>
          <w:sz w:val="36"/>
        </w:rPr>
        <w:t>、</w:t>
      </w:r>
      <w:r w:rsidRPr="005E4986">
        <w:rPr>
          <w:sz w:val="36"/>
        </w:rPr>
        <w:t>5%</w:t>
      </w:r>
      <w:r w:rsidRPr="005E4986">
        <w:rPr>
          <w:sz w:val="36"/>
        </w:rPr>
        <w:t>联苯菊脂悬乳剂。</w:t>
      </w:r>
      <w:r w:rsidRPr="005E4986">
        <w:rPr>
          <w:sz w:val="36"/>
        </w:rPr>
        <w:t>2</w:t>
      </w:r>
      <w:r w:rsidRPr="005E4986">
        <w:rPr>
          <w:rFonts w:hint="eastAsia"/>
          <w:sz w:val="36"/>
        </w:rPr>
        <w:t>、</w:t>
      </w:r>
      <w:r w:rsidRPr="005E4986">
        <w:rPr>
          <w:sz w:val="36"/>
        </w:rPr>
        <w:t>10%</w:t>
      </w:r>
      <w:proofErr w:type="gramStart"/>
      <w:r w:rsidRPr="005E4986">
        <w:rPr>
          <w:sz w:val="36"/>
        </w:rPr>
        <w:t>吡</w:t>
      </w:r>
      <w:proofErr w:type="gramEnd"/>
      <w:r w:rsidRPr="005E4986">
        <w:rPr>
          <w:sz w:val="36"/>
        </w:rPr>
        <w:t>虫</w:t>
      </w:r>
      <w:proofErr w:type="gramStart"/>
      <w:r w:rsidRPr="005E4986">
        <w:rPr>
          <w:sz w:val="36"/>
        </w:rPr>
        <w:t>啉</w:t>
      </w:r>
      <w:proofErr w:type="gramEnd"/>
      <w:r w:rsidRPr="005E4986">
        <w:rPr>
          <w:sz w:val="36"/>
        </w:rPr>
        <w:t>悬浮剂。</w:t>
      </w:r>
      <w:r w:rsidRPr="005E4986">
        <w:rPr>
          <w:sz w:val="36"/>
        </w:rPr>
        <w:t>3</w:t>
      </w:r>
      <w:r w:rsidRPr="005E4986">
        <w:rPr>
          <w:rFonts w:hint="eastAsia"/>
          <w:sz w:val="36"/>
        </w:rPr>
        <w:t>、</w:t>
      </w:r>
      <w:r w:rsidRPr="005E4986">
        <w:rPr>
          <w:sz w:val="36"/>
        </w:rPr>
        <w:t>0.5%</w:t>
      </w:r>
      <w:r w:rsidRPr="005E4986">
        <w:rPr>
          <w:sz w:val="36"/>
        </w:rPr>
        <w:t>氟虫</w:t>
      </w:r>
      <w:proofErr w:type="gramStart"/>
      <w:r w:rsidRPr="005E4986">
        <w:rPr>
          <w:sz w:val="36"/>
        </w:rPr>
        <w:t>腈</w:t>
      </w:r>
      <w:proofErr w:type="gramEnd"/>
      <w:r w:rsidRPr="005E4986">
        <w:rPr>
          <w:sz w:val="36"/>
        </w:rPr>
        <w:t>粉剂。</w:t>
      </w:r>
      <w:r w:rsidRPr="005E4986">
        <w:rPr>
          <w:sz w:val="36"/>
        </w:rPr>
        <w:t>4</w:t>
      </w:r>
      <w:r w:rsidRPr="005E4986">
        <w:rPr>
          <w:rFonts w:hint="eastAsia"/>
          <w:sz w:val="36"/>
        </w:rPr>
        <w:t>、</w:t>
      </w:r>
      <w:r w:rsidRPr="005E4986">
        <w:rPr>
          <w:sz w:val="36"/>
        </w:rPr>
        <w:t>480</w:t>
      </w:r>
      <w:r w:rsidRPr="005E4986">
        <w:rPr>
          <w:sz w:val="36"/>
        </w:rPr>
        <w:t>克</w:t>
      </w:r>
      <w:r w:rsidRPr="005E4986">
        <w:rPr>
          <w:sz w:val="36"/>
        </w:rPr>
        <w:t>/L</w:t>
      </w:r>
      <w:proofErr w:type="gramStart"/>
      <w:r w:rsidRPr="005E4986">
        <w:rPr>
          <w:sz w:val="36"/>
        </w:rPr>
        <w:t>吡</w:t>
      </w:r>
      <w:proofErr w:type="gramEnd"/>
      <w:r w:rsidRPr="005E4986">
        <w:rPr>
          <w:sz w:val="36"/>
        </w:rPr>
        <w:t>虫</w:t>
      </w:r>
      <w:proofErr w:type="gramStart"/>
      <w:r w:rsidRPr="005E4986">
        <w:rPr>
          <w:sz w:val="36"/>
        </w:rPr>
        <w:t>啉</w:t>
      </w:r>
      <w:proofErr w:type="gramEnd"/>
      <w:r w:rsidRPr="005E4986">
        <w:rPr>
          <w:sz w:val="36"/>
        </w:rPr>
        <w:t>悬浮剂。为确保药物的品质与安全，采购药物必须通过正规渠道，上述药品必须要附上厂家的三证证明和授权。</w:t>
      </w:r>
      <w:r>
        <w:rPr>
          <w:rFonts w:hint="eastAsia"/>
          <w:sz w:val="36"/>
        </w:rPr>
        <w:t>有意向</w:t>
      </w:r>
      <w:r w:rsidRPr="005E4986">
        <w:rPr>
          <w:sz w:val="36"/>
        </w:rPr>
        <w:t>投标</w:t>
      </w:r>
      <w:r>
        <w:rPr>
          <w:rFonts w:hint="eastAsia"/>
          <w:sz w:val="36"/>
        </w:rPr>
        <w:t>的公司可</w:t>
      </w:r>
      <w:r w:rsidRPr="005E4986">
        <w:rPr>
          <w:sz w:val="36"/>
        </w:rPr>
        <w:t>在</w:t>
      </w:r>
      <w:r w:rsidRPr="005E4986">
        <w:rPr>
          <w:rFonts w:hint="eastAsia"/>
          <w:sz w:val="36"/>
        </w:rPr>
        <w:t>2021</w:t>
      </w:r>
      <w:r w:rsidRPr="005E4986">
        <w:rPr>
          <w:rFonts w:hint="eastAsia"/>
          <w:sz w:val="36"/>
        </w:rPr>
        <w:t>年</w:t>
      </w:r>
      <w:r w:rsidRPr="005E4986">
        <w:rPr>
          <w:rFonts w:hint="eastAsia"/>
          <w:sz w:val="36"/>
        </w:rPr>
        <w:t>9</w:t>
      </w:r>
      <w:r w:rsidRPr="005E4986">
        <w:rPr>
          <w:rFonts w:hint="eastAsia"/>
          <w:sz w:val="36"/>
        </w:rPr>
        <w:t>月</w:t>
      </w:r>
      <w:r w:rsidRPr="005E4986">
        <w:rPr>
          <w:rFonts w:hint="eastAsia"/>
          <w:sz w:val="36"/>
        </w:rPr>
        <w:t>3</w:t>
      </w:r>
      <w:r w:rsidRPr="005E4986">
        <w:rPr>
          <w:rFonts w:hint="eastAsia"/>
          <w:sz w:val="36"/>
        </w:rPr>
        <w:t>日</w:t>
      </w:r>
      <w:r w:rsidRPr="005E4986">
        <w:rPr>
          <w:sz w:val="36"/>
        </w:rPr>
        <w:t>上午</w:t>
      </w:r>
      <w:r w:rsidRPr="005E4986">
        <w:rPr>
          <w:sz w:val="36"/>
        </w:rPr>
        <w:t>9</w:t>
      </w:r>
      <w:r w:rsidRPr="005E4986">
        <w:rPr>
          <w:rFonts w:hint="eastAsia"/>
          <w:sz w:val="36"/>
        </w:rPr>
        <w:t>点</w:t>
      </w:r>
      <w:r w:rsidRPr="005E4986">
        <w:rPr>
          <w:rFonts w:hint="eastAsia"/>
          <w:sz w:val="36"/>
        </w:rPr>
        <w:t>30</w:t>
      </w:r>
      <w:r w:rsidRPr="005E4986">
        <w:rPr>
          <w:rFonts w:hint="eastAsia"/>
          <w:sz w:val="36"/>
        </w:rPr>
        <w:t>递交</w:t>
      </w:r>
      <w:r w:rsidRPr="005E4986">
        <w:rPr>
          <w:sz w:val="36"/>
        </w:rPr>
        <w:t>标书，特此</w:t>
      </w:r>
      <w:r w:rsidRPr="005E4986">
        <w:rPr>
          <w:rFonts w:hint="eastAsia"/>
          <w:sz w:val="36"/>
        </w:rPr>
        <w:t>通知</w:t>
      </w:r>
      <w:r w:rsidRPr="005E4986">
        <w:rPr>
          <w:sz w:val="36"/>
        </w:rPr>
        <w:t>。</w:t>
      </w:r>
    </w:p>
    <w:p w:rsidR="005E4986" w:rsidRDefault="005E4986" w:rsidP="005E4986">
      <w:pPr>
        <w:ind w:firstLineChars="200" w:firstLine="720"/>
        <w:rPr>
          <w:sz w:val="36"/>
        </w:rPr>
      </w:pPr>
    </w:p>
    <w:p w:rsidR="005E4986" w:rsidRDefault="005E4986" w:rsidP="005E4986">
      <w:pPr>
        <w:ind w:firstLineChars="200" w:firstLine="720"/>
        <w:rPr>
          <w:sz w:val="36"/>
        </w:rPr>
      </w:pPr>
    </w:p>
    <w:p w:rsidR="005E4986" w:rsidRDefault="005E4986" w:rsidP="005E4986">
      <w:pPr>
        <w:ind w:firstLineChars="200" w:firstLine="720"/>
        <w:rPr>
          <w:sz w:val="36"/>
        </w:rPr>
      </w:pPr>
      <w:r>
        <w:rPr>
          <w:rFonts w:hint="eastAsia"/>
          <w:sz w:val="36"/>
        </w:rPr>
        <w:t xml:space="preserve">                      </w:t>
      </w:r>
      <w:r>
        <w:rPr>
          <w:rFonts w:hint="eastAsia"/>
          <w:sz w:val="36"/>
        </w:rPr>
        <w:t>广西</w:t>
      </w:r>
      <w:r>
        <w:rPr>
          <w:sz w:val="36"/>
        </w:rPr>
        <w:t>工商技师学院</w:t>
      </w:r>
    </w:p>
    <w:p w:rsidR="005E4986" w:rsidRPr="005E4986" w:rsidRDefault="005E4986" w:rsidP="005E4986">
      <w:pPr>
        <w:ind w:firstLineChars="200" w:firstLine="720"/>
        <w:rPr>
          <w:rFonts w:hint="eastAsia"/>
          <w:sz w:val="36"/>
        </w:rPr>
      </w:pPr>
      <w:r>
        <w:rPr>
          <w:rFonts w:hint="eastAsia"/>
          <w:sz w:val="36"/>
        </w:rPr>
        <w:t xml:space="preserve">                     </w:t>
      </w:r>
      <w:r>
        <w:rPr>
          <w:sz w:val="36"/>
        </w:rPr>
        <w:t xml:space="preserve"> </w:t>
      </w:r>
      <w:bookmarkStart w:id="0" w:name="_GoBack"/>
      <w:bookmarkEnd w:id="0"/>
      <w:r>
        <w:rPr>
          <w:rFonts w:hint="eastAsia"/>
          <w:sz w:val="36"/>
        </w:rPr>
        <w:t>2021</w:t>
      </w:r>
      <w:r>
        <w:rPr>
          <w:rFonts w:hint="eastAsia"/>
          <w:sz w:val="36"/>
        </w:rPr>
        <w:t>年</w:t>
      </w:r>
      <w:r>
        <w:rPr>
          <w:rFonts w:hint="eastAsia"/>
          <w:sz w:val="36"/>
        </w:rPr>
        <w:t>9</w:t>
      </w:r>
      <w:r>
        <w:rPr>
          <w:rFonts w:hint="eastAsia"/>
          <w:sz w:val="36"/>
        </w:rPr>
        <w:t>月</w:t>
      </w:r>
      <w:r>
        <w:rPr>
          <w:rFonts w:hint="eastAsia"/>
          <w:sz w:val="36"/>
        </w:rPr>
        <w:t>1</w:t>
      </w:r>
      <w:r>
        <w:rPr>
          <w:rFonts w:hint="eastAsia"/>
          <w:sz w:val="36"/>
        </w:rPr>
        <w:t>日</w:t>
      </w:r>
    </w:p>
    <w:sectPr w:rsidR="005E4986" w:rsidRPr="005E4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28"/>
    <w:rsid w:val="005E4986"/>
    <w:rsid w:val="00833EFB"/>
    <w:rsid w:val="00A5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44687-7900-4DC9-97FB-D82E2F92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2021-09-01T00:21:00Z</dcterms:created>
  <dcterms:modified xsi:type="dcterms:W3CDTF">2021-09-01T00:28:00Z</dcterms:modified>
</cp:coreProperties>
</file>